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4B" w:rsidRPr="009C5F8D" w:rsidRDefault="00B13A4B" w:rsidP="00B13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13A4B" w:rsidRPr="00B13A4B" w:rsidRDefault="00B13A4B" w:rsidP="00B13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A4B">
        <w:rPr>
          <w:rFonts w:ascii="Times New Roman" w:hAnsi="Times New Roman" w:cs="Times New Roman"/>
          <w:sz w:val="28"/>
          <w:szCs w:val="28"/>
        </w:rPr>
        <w:t xml:space="preserve">Иркутская область Черемховский район </w:t>
      </w:r>
    </w:p>
    <w:p w:rsidR="00B13A4B" w:rsidRPr="00B13A4B" w:rsidRDefault="00B13A4B" w:rsidP="00B13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A4B">
        <w:rPr>
          <w:rFonts w:ascii="Times New Roman" w:hAnsi="Times New Roman" w:cs="Times New Roman"/>
          <w:sz w:val="28"/>
          <w:szCs w:val="28"/>
        </w:rPr>
        <w:t>Парфеновское муниципальное образование</w:t>
      </w:r>
    </w:p>
    <w:p w:rsidR="00B13A4B" w:rsidRPr="00B13A4B" w:rsidRDefault="00B13A4B" w:rsidP="00B13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A4B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B13A4B" w:rsidRPr="00B13A4B" w:rsidRDefault="00B13A4B" w:rsidP="00B13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A4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13A4B" w:rsidRPr="00B13A4B" w:rsidRDefault="00B13A4B" w:rsidP="00B13A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A4B" w:rsidRPr="00B13A4B" w:rsidRDefault="00B13A4B" w:rsidP="00B13A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A4B">
        <w:rPr>
          <w:rFonts w:ascii="Times New Roman" w:hAnsi="Times New Roman" w:cs="Times New Roman"/>
          <w:sz w:val="28"/>
          <w:szCs w:val="28"/>
        </w:rPr>
        <w:t xml:space="preserve">от  27.06.2022 </w:t>
      </w:r>
      <w:r w:rsidRPr="00B13A4B">
        <w:rPr>
          <w:rFonts w:ascii="Times New Roman" w:hAnsi="Times New Roman" w:cs="Times New Roman"/>
          <w:sz w:val="28"/>
          <w:szCs w:val="28"/>
        </w:rPr>
        <w:tab/>
        <w:t>№ 66</w:t>
      </w:r>
    </w:p>
    <w:p w:rsidR="00B13A4B" w:rsidRPr="00B13A4B" w:rsidRDefault="00B13A4B" w:rsidP="00B13A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3A4B">
        <w:rPr>
          <w:rFonts w:ascii="Times New Roman" w:hAnsi="Times New Roman" w:cs="Times New Roman"/>
          <w:bCs/>
          <w:sz w:val="28"/>
          <w:szCs w:val="28"/>
        </w:rPr>
        <w:t>с. Парфеново</w:t>
      </w:r>
    </w:p>
    <w:p w:rsidR="00B13A4B" w:rsidRPr="00B13A4B" w:rsidRDefault="00B13A4B" w:rsidP="00B13A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720A" w:rsidRPr="00B13A4B" w:rsidRDefault="0054720A" w:rsidP="0054720A">
      <w:pPr>
        <w:pStyle w:val="ad"/>
        <w:rPr>
          <w:rFonts w:ascii="Times New Roman" w:hAnsi="Times New Roman"/>
          <w:b/>
          <w:sz w:val="24"/>
          <w:szCs w:val="24"/>
        </w:rPr>
      </w:pPr>
      <w:r w:rsidRPr="00B13A4B">
        <w:rPr>
          <w:rFonts w:ascii="Times New Roman" w:hAnsi="Times New Roman"/>
          <w:b/>
          <w:sz w:val="24"/>
          <w:szCs w:val="24"/>
        </w:rPr>
        <w:t xml:space="preserve">Об утверждении Порядка размещения сведений о доходах, расходах </w:t>
      </w:r>
    </w:p>
    <w:p w:rsidR="0054720A" w:rsidRPr="00B13A4B" w:rsidRDefault="0054720A" w:rsidP="0054720A">
      <w:pPr>
        <w:pStyle w:val="ad"/>
        <w:rPr>
          <w:rFonts w:ascii="Times New Roman" w:hAnsi="Times New Roman"/>
          <w:b/>
          <w:sz w:val="24"/>
          <w:szCs w:val="24"/>
        </w:rPr>
      </w:pPr>
      <w:r w:rsidRPr="00B13A4B">
        <w:rPr>
          <w:rFonts w:ascii="Times New Roman" w:hAnsi="Times New Roman"/>
          <w:b/>
          <w:sz w:val="24"/>
          <w:szCs w:val="24"/>
        </w:rPr>
        <w:t>об имуществе</w:t>
      </w:r>
      <w:r w:rsidRPr="00B13A4B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B13A4B">
        <w:rPr>
          <w:rFonts w:ascii="Times New Roman" w:hAnsi="Times New Roman"/>
          <w:b/>
          <w:sz w:val="24"/>
          <w:szCs w:val="24"/>
        </w:rPr>
        <w:t xml:space="preserve">и обязательствах имущественного характера </w:t>
      </w:r>
    </w:p>
    <w:p w:rsidR="0054720A" w:rsidRPr="00B13A4B" w:rsidRDefault="0054720A" w:rsidP="0054720A">
      <w:pPr>
        <w:pStyle w:val="ad"/>
        <w:rPr>
          <w:rFonts w:ascii="Times New Roman" w:hAnsi="Times New Roman"/>
          <w:b/>
          <w:sz w:val="24"/>
          <w:szCs w:val="24"/>
        </w:rPr>
      </w:pPr>
      <w:r w:rsidRPr="00B13A4B">
        <w:rPr>
          <w:rFonts w:ascii="Times New Roman" w:hAnsi="Times New Roman"/>
          <w:b/>
          <w:sz w:val="24"/>
          <w:szCs w:val="24"/>
        </w:rPr>
        <w:t xml:space="preserve">муниципальных служащих администрации </w:t>
      </w:r>
      <w:r w:rsidR="00B13A4B" w:rsidRPr="00B13A4B">
        <w:rPr>
          <w:rFonts w:ascii="Times New Roman" w:hAnsi="Times New Roman"/>
          <w:b/>
          <w:sz w:val="24"/>
          <w:szCs w:val="24"/>
        </w:rPr>
        <w:t>Парфеновского</w:t>
      </w:r>
      <w:r w:rsidRPr="00B13A4B">
        <w:rPr>
          <w:rFonts w:ascii="Times New Roman" w:hAnsi="Times New Roman"/>
          <w:b/>
          <w:sz w:val="24"/>
          <w:szCs w:val="24"/>
        </w:rPr>
        <w:t xml:space="preserve"> муниципального </w:t>
      </w:r>
    </w:p>
    <w:p w:rsidR="0054720A" w:rsidRPr="00B13A4B" w:rsidRDefault="0054720A" w:rsidP="0054720A">
      <w:pPr>
        <w:pStyle w:val="ad"/>
        <w:rPr>
          <w:rFonts w:ascii="Times New Roman" w:hAnsi="Times New Roman"/>
          <w:b/>
          <w:sz w:val="24"/>
          <w:szCs w:val="24"/>
        </w:rPr>
      </w:pPr>
      <w:r w:rsidRPr="00B13A4B">
        <w:rPr>
          <w:rFonts w:ascii="Times New Roman" w:hAnsi="Times New Roman"/>
          <w:b/>
          <w:sz w:val="24"/>
          <w:szCs w:val="24"/>
        </w:rPr>
        <w:t>образования и членов их семей</w:t>
      </w:r>
      <w:r w:rsidRPr="00B13A4B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B13A4B">
        <w:rPr>
          <w:rFonts w:ascii="Times New Roman" w:hAnsi="Times New Roman"/>
          <w:b/>
          <w:sz w:val="24"/>
          <w:szCs w:val="24"/>
        </w:rPr>
        <w:t xml:space="preserve">на официальном сайте </w:t>
      </w:r>
    </w:p>
    <w:p w:rsidR="0054720A" w:rsidRPr="00B13A4B" w:rsidRDefault="0054720A" w:rsidP="0054720A">
      <w:pPr>
        <w:pStyle w:val="ad"/>
        <w:rPr>
          <w:rFonts w:ascii="Times New Roman" w:hAnsi="Times New Roman"/>
          <w:b/>
          <w:sz w:val="24"/>
          <w:szCs w:val="24"/>
        </w:rPr>
      </w:pPr>
      <w:r w:rsidRPr="00B13A4B">
        <w:rPr>
          <w:rFonts w:ascii="Times New Roman" w:hAnsi="Times New Roman"/>
          <w:b/>
          <w:sz w:val="24"/>
          <w:szCs w:val="24"/>
        </w:rPr>
        <w:t xml:space="preserve">администрации </w:t>
      </w:r>
      <w:r w:rsidR="00B13A4B" w:rsidRPr="00B13A4B">
        <w:rPr>
          <w:rFonts w:ascii="Times New Roman" w:hAnsi="Times New Roman"/>
          <w:b/>
          <w:sz w:val="24"/>
          <w:szCs w:val="24"/>
        </w:rPr>
        <w:t>Парфеновского</w:t>
      </w:r>
      <w:r w:rsidRPr="00B13A4B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B13A4B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</w:p>
    <w:p w:rsidR="0054720A" w:rsidRPr="00B13A4B" w:rsidRDefault="0054720A" w:rsidP="00B13A4B">
      <w:pPr>
        <w:pStyle w:val="ad"/>
        <w:rPr>
          <w:rFonts w:ascii="Times New Roman" w:hAnsi="Times New Roman"/>
          <w:b/>
          <w:color w:val="333333"/>
          <w:sz w:val="24"/>
          <w:szCs w:val="24"/>
        </w:rPr>
      </w:pPr>
      <w:r w:rsidRPr="00B13A4B">
        <w:rPr>
          <w:rFonts w:ascii="Times New Roman" w:hAnsi="Times New Roman"/>
          <w:b/>
          <w:sz w:val="24"/>
          <w:szCs w:val="24"/>
        </w:rPr>
        <w:t xml:space="preserve">в </w:t>
      </w:r>
      <w:r w:rsidR="00B13A4B" w:rsidRPr="00B13A4B">
        <w:rPr>
          <w:rFonts w:ascii="Times New Roman" w:hAnsi="Times New Roman"/>
          <w:b/>
          <w:sz w:val="24"/>
          <w:szCs w:val="24"/>
        </w:rPr>
        <w:t>информационно-</w:t>
      </w:r>
      <w:r w:rsidRPr="00B13A4B">
        <w:rPr>
          <w:rFonts w:ascii="Times New Roman" w:hAnsi="Times New Roman"/>
          <w:b/>
          <w:sz w:val="24"/>
          <w:szCs w:val="24"/>
        </w:rPr>
        <w:t>телекоммуникационной сети Интернет и предоставления указанных сведений</w:t>
      </w:r>
      <w:r w:rsidR="00B13A4B" w:rsidRPr="00B13A4B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B13A4B">
        <w:rPr>
          <w:rFonts w:ascii="Times New Roman" w:hAnsi="Times New Roman"/>
          <w:b/>
          <w:sz w:val="24"/>
          <w:szCs w:val="24"/>
        </w:rPr>
        <w:t>средствам массовой информации для опубликования</w:t>
      </w:r>
    </w:p>
    <w:p w:rsidR="0054720A" w:rsidRPr="00B13A4B" w:rsidRDefault="0054720A" w:rsidP="00B13A4B">
      <w:pPr>
        <w:pStyle w:val="ab"/>
        <w:shd w:val="clear" w:color="auto" w:fill="FFFFFF"/>
        <w:spacing w:before="240" w:beforeAutospacing="0" w:after="0" w:afterAutospacing="0"/>
        <w:jc w:val="both"/>
        <w:rPr>
          <w:b/>
          <w:bCs/>
          <w:caps/>
          <w:sz w:val="28"/>
          <w:szCs w:val="28"/>
        </w:rPr>
      </w:pPr>
      <w:r w:rsidRPr="00B13A4B">
        <w:rPr>
          <w:color w:val="333333"/>
          <w:sz w:val="28"/>
          <w:szCs w:val="28"/>
        </w:rPr>
        <w:t xml:space="preserve">       </w:t>
      </w:r>
      <w:r w:rsidR="009A0D5E" w:rsidRPr="00B13A4B">
        <w:rPr>
          <w:sz w:val="28"/>
          <w:szCs w:val="28"/>
        </w:rPr>
        <w:t>В соответствии с</w:t>
      </w:r>
      <w:r w:rsidR="002F5D85" w:rsidRPr="00B13A4B">
        <w:rPr>
          <w:sz w:val="28"/>
          <w:szCs w:val="28"/>
        </w:rPr>
        <w:t xml:space="preserve"> </w:t>
      </w:r>
      <w:r w:rsidR="007B6107" w:rsidRPr="00B13A4B">
        <w:rPr>
          <w:sz w:val="28"/>
          <w:szCs w:val="28"/>
        </w:rPr>
        <w:t xml:space="preserve">Федеральным законом от 25 декабря 2008 года  № 273-ФЗ «О противодействии коррупции», </w:t>
      </w:r>
      <w:r w:rsidR="002F5D85" w:rsidRPr="00B13A4B">
        <w:rPr>
          <w:sz w:val="28"/>
          <w:szCs w:val="28"/>
        </w:rPr>
        <w:t>Федеральным законом</w:t>
      </w:r>
      <w:r w:rsidR="00223C19" w:rsidRPr="00B13A4B">
        <w:rPr>
          <w:sz w:val="28"/>
          <w:szCs w:val="28"/>
        </w:rPr>
        <w:t xml:space="preserve"> </w:t>
      </w:r>
      <w:r w:rsidR="002F5D85" w:rsidRPr="00B13A4B">
        <w:rPr>
          <w:sz w:val="28"/>
          <w:szCs w:val="28"/>
        </w:rPr>
        <w:t>от</w:t>
      </w:r>
      <w:r w:rsidR="0011431E" w:rsidRPr="00B13A4B">
        <w:rPr>
          <w:sz w:val="28"/>
          <w:szCs w:val="28"/>
        </w:rPr>
        <w:t xml:space="preserve"> </w:t>
      </w:r>
      <w:r w:rsidR="002F5D85" w:rsidRPr="00B13A4B">
        <w:rPr>
          <w:sz w:val="28"/>
          <w:szCs w:val="28"/>
        </w:rPr>
        <w:t xml:space="preserve">2 марта 2007 года № 25-ФЗ «О муниципальной службе в Российской Федерации», </w:t>
      </w:r>
      <w:r w:rsidR="00385192" w:rsidRPr="00B13A4B">
        <w:rPr>
          <w:sz w:val="28"/>
          <w:szCs w:val="28"/>
        </w:rPr>
        <w:t>Федеральным законом от 3</w:t>
      </w:r>
      <w:r w:rsidR="001146CD" w:rsidRPr="00B13A4B">
        <w:rPr>
          <w:sz w:val="28"/>
          <w:szCs w:val="28"/>
        </w:rPr>
        <w:t xml:space="preserve"> декабря </w:t>
      </w:r>
      <w:r w:rsidR="00385192" w:rsidRPr="00B13A4B">
        <w:rPr>
          <w:sz w:val="28"/>
          <w:szCs w:val="28"/>
        </w:rPr>
        <w:t>2012</w:t>
      </w:r>
      <w:r w:rsidR="001146CD" w:rsidRPr="00B13A4B">
        <w:rPr>
          <w:sz w:val="28"/>
          <w:szCs w:val="28"/>
        </w:rPr>
        <w:t xml:space="preserve"> года №</w:t>
      </w:r>
      <w:r w:rsidR="00385192" w:rsidRPr="00B13A4B">
        <w:rPr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</w:t>
      </w:r>
      <w:r w:rsidR="001146CD" w:rsidRPr="00B13A4B">
        <w:rPr>
          <w:sz w:val="28"/>
          <w:szCs w:val="28"/>
        </w:rPr>
        <w:t>,</w:t>
      </w:r>
      <w:r w:rsidR="00385192" w:rsidRPr="00B13A4B">
        <w:rPr>
          <w:sz w:val="28"/>
          <w:szCs w:val="28"/>
        </w:rPr>
        <w:t xml:space="preserve"> </w:t>
      </w:r>
      <w:r w:rsidR="00F93B22" w:rsidRPr="00B13A4B">
        <w:rPr>
          <w:sz w:val="28"/>
          <w:szCs w:val="28"/>
        </w:rPr>
        <w:t xml:space="preserve">Указом Президента Российской Федерации от 8 июля 2013 года № 613 «Вопросы противодействия коррупции», </w:t>
      </w:r>
      <w:r w:rsidR="009A0D5E" w:rsidRPr="00B13A4B">
        <w:rPr>
          <w:sz w:val="28"/>
          <w:szCs w:val="28"/>
        </w:rPr>
        <w:t>руководствуясь ст</w:t>
      </w:r>
      <w:r w:rsidR="00B13A4B" w:rsidRPr="00B13A4B">
        <w:rPr>
          <w:sz w:val="28"/>
          <w:szCs w:val="28"/>
        </w:rPr>
        <w:t>атьями 23, 43</w:t>
      </w:r>
      <w:r w:rsidR="009A0D5E" w:rsidRPr="00B13A4B">
        <w:rPr>
          <w:sz w:val="28"/>
          <w:szCs w:val="28"/>
        </w:rPr>
        <w:t xml:space="preserve"> Устава </w:t>
      </w:r>
      <w:r w:rsidR="00B13A4B" w:rsidRPr="00B13A4B">
        <w:rPr>
          <w:sz w:val="28"/>
          <w:szCs w:val="28"/>
        </w:rPr>
        <w:t>Парфеновского</w:t>
      </w:r>
      <w:r w:rsidRPr="00B13A4B">
        <w:rPr>
          <w:sz w:val="28"/>
          <w:szCs w:val="28"/>
        </w:rPr>
        <w:t xml:space="preserve"> муниципального образования</w:t>
      </w:r>
      <w:r w:rsidR="009A0D5E" w:rsidRPr="00B13A4B">
        <w:rPr>
          <w:sz w:val="28"/>
          <w:szCs w:val="28"/>
        </w:rPr>
        <w:t xml:space="preserve">, </w:t>
      </w:r>
      <w:r w:rsidR="00B13A4B">
        <w:rPr>
          <w:sz w:val="28"/>
          <w:szCs w:val="28"/>
        </w:rPr>
        <w:t>администрация Парфеновского муниципального образования</w:t>
      </w:r>
    </w:p>
    <w:p w:rsidR="0054720A" w:rsidRPr="00B13A4B" w:rsidRDefault="0054720A" w:rsidP="00B13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D5E" w:rsidRPr="00B13A4B" w:rsidRDefault="00B13A4B" w:rsidP="00B13A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="0054720A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720A" w:rsidRPr="00B13A4B" w:rsidRDefault="0054720A" w:rsidP="00B13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1D2" w:rsidRPr="00B13A4B" w:rsidRDefault="009A0D5E" w:rsidP="00B13A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675B4F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</w:t>
      </w:r>
      <w:r w:rsidR="002F5D85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сведений о доходах, расходах, об имуществе и обязательствах имущественного характера муниципальных служащих </w:t>
      </w:r>
      <w:r w:rsidR="0054720A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B13A4B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54720A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2F5D85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их семей в информационно-телекоммуникационной сети «Интернет» на официальном сайте </w:t>
      </w:r>
      <w:r w:rsidR="0054720A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B13A4B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54720A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2F5D85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представления указанных сведений средствам массовой информации для опубликования </w:t>
      </w:r>
      <w:r w:rsidR="00675B4F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</w:t>
      </w:r>
      <w:r w:rsidR="001931D2" w:rsidRPr="00B13A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3A4B" w:rsidRPr="009C5F8D" w:rsidRDefault="00B13A4B" w:rsidP="00B13A4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0734B">
        <w:rPr>
          <w:rFonts w:ascii="Times New Roman" w:hAnsi="Times New Roman" w:cs="Times New Roman"/>
          <w:sz w:val="28"/>
          <w:szCs w:val="28"/>
        </w:rPr>
        <w:t xml:space="preserve">. </w:t>
      </w:r>
      <w:r w:rsidRPr="009C5F8D">
        <w:rPr>
          <w:rFonts w:ascii="Times New Roman" w:eastAsia="SimSun" w:hAnsi="Times New Roman" w:cs="Times New Roman"/>
          <w:sz w:val="28"/>
          <w:szCs w:val="28"/>
        </w:rPr>
        <w:t>Опубликовать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cher</w:t>
      </w:r>
      <w:r w:rsidRPr="009C5F8D">
        <w:rPr>
          <w:rFonts w:ascii="Times New Roman" w:eastAsia="SimSun" w:hAnsi="Times New Roman" w:cs="Times New Roman"/>
          <w:sz w:val="28"/>
          <w:szCs w:val="28"/>
          <w:lang w:val="en-US"/>
        </w:rPr>
        <w:t>raion</w:t>
      </w:r>
      <w:r w:rsidRPr="009C5F8D">
        <w:rPr>
          <w:rFonts w:ascii="Times New Roman" w:eastAsia="SimSun" w:hAnsi="Times New Roman" w:cs="Times New Roman"/>
          <w:sz w:val="28"/>
          <w:szCs w:val="28"/>
        </w:rPr>
        <w:t>.ru в разделе «Поселения района», в подразделе «Парфеновское муниципальное образование».</w:t>
      </w:r>
    </w:p>
    <w:p w:rsidR="00B13A4B" w:rsidRPr="009C5F8D" w:rsidRDefault="00B13A4B" w:rsidP="00B1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5F8D">
        <w:rPr>
          <w:rFonts w:ascii="Times New Roman" w:hAnsi="Times New Roman" w:cs="Times New Roman"/>
          <w:sz w:val="28"/>
          <w:szCs w:val="28"/>
        </w:rPr>
        <w:t>. Настоящее постановление вступает в силу после дня его официального опубликования.</w:t>
      </w:r>
    </w:p>
    <w:p w:rsidR="00B13A4B" w:rsidRDefault="00B13A4B" w:rsidP="00B1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A4B" w:rsidRPr="009C5F8D" w:rsidRDefault="00B13A4B" w:rsidP="00B13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9C5F8D">
        <w:rPr>
          <w:rFonts w:ascii="Times New Roman" w:hAnsi="Times New Roman" w:cs="Times New Roman"/>
          <w:sz w:val="28"/>
          <w:szCs w:val="28"/>
        </w:rPr>
        <w:t>. Контроль исполнения настоящего постановления оставляю за собой.</w:t>
      </w:r>
    </w:p>
    <w:p w:rsidR="00B8547C" w:rsidRPr="00B13A4B" w:rsidRDefault="00B8547C" w:rsidP="00B13A4B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215" w:rsidRPr="00B13A4B" w:rsidRDefault="007C4215" w:rsidP="00B13A4B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A4B" w:rsidRDefault="007C4215" w:rsidP="00B13A4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B13A4B">
        <w:rPr>
          <w:rFonts w:ascii="Times New Roman" w:hAnsi="Times New Roman"/>
          <w:sz w:val="28"/>
          <w:szCs w:val="28"/>
        </w:rPr>
        <w:t xml:space="preserve">Глава администрации </w:t>
      </w:r>
      <w:r w:rsidR="00B13A4B">
        <w:rPr>
          <w:rFonts w:ascii="Times New Roman" w:hAnsi="Times New Roman"/>
          <w:sz w:val="28"/>
          <w:szCs w:val="28"/>
        </w:rPr>
        <w:t>Парфеновского</w:t>
      </w:r>
      <w:r w:rsidRPr="00B13A4B">
        <w:rPr>
          <w:rFonts w:ascii="Times New Roman" w:hAnsi="Times New Roman"/>
          <w:sz w:val="28"/>
          <w:szCs w:val="28"/>
        </w:rPr>
        <w:t xml:space="preserve"> </w:t>
      </w:r>
    </w:p>
    <w:p w:rsidR="007C4215" w:rsidRDefault="007C4215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  <w:r w:rsidRPr="00B13A4B">
        <w:rPr>
          <w:rFonts w:ascii="Times New Roman" w:hAnsi="Times New Roman"/>
          <w:sz w:val="28"/>
          <w:szCs w:val="28"/>
        </w:rPr>
        <w:t>муниципального образовани</w:t>
      </w:r>
      <w:r w:rsidR="00B13A4B">
        <w:rPr>
          <w:rFonts w:ascii="Times New Roman" w:hAnsi="Times New Roman"/>
          <w:kern w:val="2"/>
          <w:sz w:val="28"/>
          <w:szCs w:val="28"/>
        </w:rPr>
        <w:t xml:space="preserve">я </w:t>
      </w:r>
      <w:r w:rsidR="009C099C">
        <w:rPr>
          <w:rFonts w:ascii="Times New Roman" w:hAnsi="Times New Roman"/>
          <w:kern w:val="2"/>
          <w:sz w:val="28"/>
          <w:szCs w:val="28"/>
        </w:rPr>
        <w:tab/>
      </w:r>
      <w:r w:rsidR="009C099C">
        <w:rPr>
          <w:rFonts w:ascii="Times New Roman" w:hAnsi="Times New Roman"/>
          <w:kern w:val="2"/>
          <w:sz w:val="28"/>
          <w:szCs w:val="28"/>
        </w:rPr>
        <w:tab/>
      </w:r>
      <w:r w:rsidR="009C099C">
        <w:rPr>
          <w:rFonts w:ascii="Times New Roman" w:hAnsi="Times New Roman"/>
          <w:kern w:val="2"/>
          <w:sz w:val="28"/>
          <w:szCs w:val="28"/>
        </w:rPr>
        <w:tab/>
      </w:r>
      <w:r w:rsidR="009C099C">
        <w:rPr>
          <w:rFonts w:ascii="Times New Roman" w:hAnsi="Times New Roman"/>
          <w:kern w:val="2"/>
          <w:sz w:val="28"/>
          <w:szCs w:val="28"/>
        </w:rPr>
        <w:tab/>
      </w:r>
      <w:r w:rsidR="009C099C">
        <w:rPr>
          <w:rFonts w:ascii="Times New Roman" w:hAnsi="Times New Roman"/>
          <w:kern w:val="2"/>
          <w:sz w:val="28"/>
          <w:szCs w:val="28"/>
        </w:rPr>
        <w:tab/>
      </w:r>
      <w:r w:rsidR="00B13A4B">
        <w:rPr>
          <w:rFonts w:ascii="Times New Roman" w:hAnsi="Times New Roman"/>
          <w:kern w:val="2"/>
          <w:sz w:val="28"/>
          <w:szCs w:val="28"/>
        </w:rPr>
        <w:t xml:space="preserve"> А.Н.Башкиров</w:t>
      </w: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Default="009C099C" w:rsidP="009C099C">
      <w:pPr>
        <w:pStyle w:val="ad"/>
        <w:rPr>
          <w:rFonts w:ascii="Times New Roman" w:hAnsi="Times New Roman"/>
          <w:kern w:val="2"/>
          <w:sz w:val="28"/>
          <w:szCs w:val="28"/>
        </w:rPr>
      </w:pPr>
    </w:p>
    <w:p w:rsidR="009C099C" w:rsidRPr="009C099C" w:rsidRDefault="009C099C" w:rsidP="009C099C">
      <w:pPr>
        <w:pStyle w:val="ad"/>
        <w:rPr>
          <w:rFonts w:ascii="Times New Roman" w:hAnsi="Times New Roman"/>
          <w:kern w:val="2"/>
          <w:sz w:val="24"/>
          <w:szCs w:val="24"/>
        </w:rPr>
      </w:pPr>
      <w:r w:rsidRPr="009C099C">
        <w:rPr>
          <w:rFonts w:ascii="Times New Roman" w:hAnsi="Times New Roman"/>
          <w:kern w:val="2"/>
          <w:sz w:val="24"/>
          <w:szCs w:val="24"/>
        </w:rPr>
        <w:t>Л.А. Антипьева</w:t>
      </w:r>
    </w:p>
    <w:p w:rsidR="009C099C" w:rsidRPr="009C099C" w:rsidRDefault="009C099C" w:rsidP="009C099C">
      <w:pPr>
        <w:pStyle w:val="ad"/>
        <w:rPr>
          <w:rFonts w:ascii="Times New Roman" w:hAnsi="Times New Roman"/>
          <w:kern w:val="2"/>
          <w:sz w:val="24"/>
          <w:szCs w:val="24"/>
        </w:rPr>
        <w:sectPr w:rsidR="009C099C" w:rsidRPr="009C099C" w:rsidSect="00B13A4B">
          <w:headerReference w:type="default" r:id="rId7"/>
          <w:footerReference w:type="default" r:id="rId8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9C099C">
        <w:rPr>
          <w:rFonts w:ascii="Times New Roman" w:hAnsi="Times New Roman"/>
          <w:kern w:val="2"/>
          <w:sz w:val="24"/>
          <w:szCs w:val="24"/>
        </w:rPr>
        <w:t>895014382</w:t>
      </w:r>
      <w:r>
        <w:rPr>
          <w:rFonts w:ascii="Times New Roman" w:hAnsi="Times New Roman"/>
          <w:kern w:val="2"/>
          <w:sz w:val="24"/>
          <w:szCs w:val="24"/>
        </w:rPr>
        <w:t>46</w:t>
      </w:r>
    </w:p>
    <w:p w:rsidR="009C099C" w:rsidRPr="00322F36" w:rsidRDefault="009C099C" w:rsidP="009C09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9C099C" w:rsidRDefault="009C099C" w:rsidP="009C09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 администрации </w:t>
      </w:r>
    </w:p>
    <w:p w:rsidR="009C099C" w:rsidRDefault="009C099C" w:rsidP="009C09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</w:p>
    <w:p w:rsidR="009C099C" w:rsidRDefault="009C099C" w:rsidP="009C09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27.06.2022 № 66</w:t>
      </w:r>
    </w:p>
    <w:p w:rsidR="009C099C" w:rsidRDefault="009C099C" w:rsidP="00675B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24"/>
      <w:bookmarkEnd w:id="0"/>
    </w:p>
    <w:p w:rsidR="009C099C" w:rsidRDefault="009A0D5E" w:rsidP="00675B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="002F5D85" w:rsidRPr="00B13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F5D85" w:rsidRPr="00B13A4B" w:rsidRDefault="002F5D85" w:rsidP="00675B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размещения сведений о доходах, расходах, об имуществе и обязательствах имущественного характера муниципальных служащих </w:t>
      </w:r>
      <w:r w:rsidR="00AC23DD"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администрации </w:t>
      </w:r>
      <w:r w:rsid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Парфеновского</w:t>
      </w:r>
      <w:r w:rsidR="00AC23DD"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муниципального образования</w:t>
      </w:r>
      <w:r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и членов их семей в информационно-телекоммуникационной сети </w:t>
      </w:r>
      <w:r w:rsidR="00154554"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Интернет</w:t>
      </w:r>
      <w:r w:rsidR="00154554"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»</w:t>
      </w:r>
      <w:r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на официальнОМ сайтЕ </w:t>
      </w:r>
      <w:r w:rsidR="00AC23DD"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администрации </w:t>
      </w:r>
      <w:r w:rsid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Парфеновского</w:t>
      </w:r>
      <w:r w:rsidR="00AC23DD"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муниципального образования</w:t>
      </w:r>
      <w:r w:rsidRPr="00B13A4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и представления указанных сведений средствам массовой информации для опубликования</w:t>
      </w:r>
    </w:p>
    <w:p w:rsidR="002F5D85" w:rsidRPr="00B13A4B" w:rsidRDefault="002F5D85" w:rsidP="008E4A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5D85" w:rsidRPr="009C099C" w:rsidRDefault="009A0D5E" w:rsidP="009C099C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9C099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2F5D85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4F5A" w:rsidRPr="009C099C">
        <w:rPr>
          <w:rFonts w:ascii="Times New Roman" w:eastAsia="Times New Roman" w:hAnsi="Times New Roman"/>
          <w:sz w:val="28"/>
          <w:szCs w:val="28"/>
          <w:lang w:eastAsia="ru-RU"/>
        </w:rPr>
        <w:t>Настоящим П</w:t>
      </w:r>
      <w:r w:rsidR="002F5D85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орядком устанавливаются обязанности </w:t>
      </w:r>
      <w:r w:rsidR="00831510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6045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1510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специалиста </w:t>
      </w:r>
      <w:r w:rsidR="004A33E3" w:rsidRPr="009C099C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AC23DD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3A4B" w:rsidRPr="009C099C">
        <w:rPr>
          <w:rFonts w:ascii="Times New Roman" w:eastAsia="Times New Roman" w:hAnsi="Times New Roman"/>
          <w:sz w:val="28"/>
          <w:szCs w:val="28"/>
          <w:lang w:eastAsia="ru-RU"/>
        </w:rPr>
        <w:t>Парфеновского</w:t>
      </w:r>
      <w:r w:rsidR="00AC23DD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4A33E3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23DD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33E3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33E3" w:rsidRPr="009C099C">
        <w:rPr>
          <w:rFonts w:ascii="Times New Roman" w:hAnsi="Times New Roman"/>
          <w:sz w:val="28"/>
          <w:szCs w:val="28"/>
        </w:rPr>
        <w:t>на проведение</w:t>
      </w:r>
      <w:r w:rsidR="004A33E3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по профилактике коррупционных и иных правонарушений</w:t>
      </w:r>
      <w:r w:rsidR="00AC23DD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33E3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57A7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уполномоченный орган) </w:t>
      </w:r>
      <w:r w:rsidR="002F5D85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размещению сведений о доходах, расходах, об имуществе и обязательствах имущественного характера </w:t>
      </w:r>
      <w:r w:rsidR="00CA290D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лиц, замещающих должности </w:t>
      </w:r>
      <w:r w:rsidR="006457A7" w:rsidRPr="009C099C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="00CA290D" w:rsidRPr="009C099C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6457A7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</w:t>
      </w:r>
      <w:r w:rsidR="00CA290D" w:rsidRPr="009C099C">
        <w:rPr>
          <w:rFonts w:ascii="Times New Roman" w:eastAsia="Times New Roman" w:hAnsi="Times New Roman"/>
          <w:sz w:val="28"/>
          <w:szCs w:val="28"/>
          <w:lang w:eastAsia="ru-RU"/>
        </w:rPr>
        <w:t>бы</w:t>
      </w:r>
      <w:r w:rsidR="006457A7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23DD" w:rsidRPr="009C099C">
        <w:rPr>
          <w:rFonts w:ascii="Times New Roman" w:hAnsi="Times New Roman"/>
          <w:sz w:val="28"/>
          <w:szCs w:val="28"/>
        </w:rPr>
        <w:t xml:space="preserve">администрации </w:t>
      </w:r>
      <w:r w:rsidR="00B13A4B" w:rsidRPr="009C099C">
        <w:rPr>
          <w:rFonts w:ascii="Times New Roman" w:hAnsi="Times New Roman"/>
          <w:sz w:val="28"/>
          <w:szCs w:val="28"/>
        </w:rPr>
        <w:t>Парфеновского</w:t>
      </w:r>
      <w:r w:rsidR="00AC23DD" w:rsidRPr="009C099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6457A7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A290D" w:rsidRPr="009C099C">
        <w:rPr>
          <w:rFonts w:ascii="Times New Roman" w:hAnsi="Times New Roman"/>
          <w:sz w:val="28"/>
          <w:szCs w:val="28"/>
        </w:rPr>
        <w:t>замещение которых влечет за собой размещение таких сведений (далее</w:t>
      </w:r>
      <w:r w:rsidR="002F28F7" w:rsidRPr="009C099C">
        <w:rPr>
          <w:rFonts w:ascii="Times New Roman" w:hAnsi="Times New Roman"/>
          <w:sz w:val="28"/>
          <w:szCs w:val="28"/>
        </w:rPr>
        <w:t xml:space="preserve"> </w:t>
      </w:r>
      <w:r w:rsidR="00CA290D" w:rsidRPr="009C099C">
        <w:rPr>
          <w:rFonts w:ascii="Times New Roman" w:hAnsi="Times New Roman"/>
          <w:sz w:val="28"/>
          <w:szCs w:val="28"/>
        </w:rPr>
        <w:t>– муниципальны</w:t>
      </w:r>
      <w:r w:rsidR="002F28F7" w:rsidRPr="009C099C">
        <w:rPr>
          <w:rFonts w:ascii="Times New Roman" w:hAnsi="Times New Roman"/>
          <w:sz w:val="28"/>
          <w:szCs w:val="28"/>
        </w:rPr>
        <w:t>й</w:t>
      </w:r>
      <w:r w:rsidR="00CA290D" w:rsidRPr="009C099C">
        <w:rPr>
          <w:rFonts w:ascii="Times New Roman" w:hAnsi="Times New Roman"/>
          <w:sz w:val="28"/>
          <w:szCs w:val="28"/>
        </w:rPr>
        <w:t xml:space="preserve"> служащи</w:t>
      </w:r>
      <w:r w:rsidR="002F28F7" w:rsidRPr="009C099C">
        <w:rPr>
          <w:rFonts w:ascii="Times New Roman" w:hAnsi="Times New Roman"/>
          <w:sz w:val="28"/>
          <w:szCs w:val="28"/>
        </w:rPr>
        <w:t>й</w:t>
      </w:r>
      <w:r w:rsidR="00CA290D" w:rsidRPr="009C099C">
        <w:rPr>
          <w:rFonts w:ascii="Times New Roman" w:hAnsi="Times New Roman"/>
          <w:sz w:val="28"/>
          <w:szCs w:val="28"/>
        </w:rPr>
        <w:t xml:space="preserve">), </w:t>
      </w:r>
      <w:r w:rsidR="002F5D85" w:rsidRPr="009C099C">
        <w:rPr>
          <w:rFonts w:ascii="Times New Roman" w:eastAsia="Times New Roman" w:hAnsi="Times New Roman"/>
          <w:sz w:val="28"/>
          <w:szCs w:val="28"/>
          <w:lang w:eastAsia="ru-RU"/>
        </w:rPr>
        <w:t>а также сведений о доходах, расходах, об имуществе и обязательствах имущественного характера их супруг (супругов) и не</w:t>
      </w:r>
      <w:r w:rsidR="006457A7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совершеннолетних детей (далее – </w:t>
      </w:r>
      <w:r w:rsidR="002F5D85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характера), </w:t>
      </w:r>
      <w:r w:rsidR="009C099C" w:rsidRPr="009C5F8D">
        <w:rPr>
          <w:rFonts w:ascii="Times New Roman" w:eastAsia="SimSun" w:hAnsi="Times New Roman"/>
          <w:sz w:val="28"/>
          <w:szCs w:val="28"/>
        </w:rPr>
        <w:t>на официальном сайте Черемховского районного муниципального образования в информационно-телекоммуникационной сети «Интернет»: cher</w:t>
      </w:r>
      <w:r w:rsidR="009C099C" w:rsidRPr="009C5F8D">
        <w:rPr>
          <w:rFonts w:ascii="Times New Roman" w:eastAsia="SimSun" w:hAnsi="Times New Roman"/>
          <w:sz w:val="28"/>
          <w:szCs w:val="28"/>
          <w:lang w:val="en-US"/>
        </w:rPr>
        <w:t>raion</w:t>
      </w:r>
      <w:r w:rsidR="009C099C" w:rsidRPr="009C5F8D">
        <w:rPr>
          <w:rFonts w:ascii="Times New Roman" w:eastAsia="SimSun" w:hAnsi="Times New Roman"/>
          <w:sz w:val="28"/>
          <w:szCs w:val="28"/>
        </w:rPr>
        <w:t>.ru в разделе «Поселения района», в подразделе «Парфенов</w:t>
      </w:r>
      <w:r w:rsidR="009C099C">
        <w:rPr>
          <w:rFonts w:ascii="Times New Roman" w:eastAsia="SimSun" w:hAnsi="Times New Roman"/>
          <w:sz w:val="28"/>
          <w:szCs w:val="28"/>
        </w:rPr>
        <w:t>ское муниципальное образование» (</w:t>
      </w:r>
      <w:r w:rsidR="006457A7" w:rsidRPr="009C099C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– официальный сайт) </w:t>
      </w:r>
      <w:r w:rsidR="002F5D85" w:rsidRPr="009C099C">
        <w:rPr>
          <w:rFonts w:ascii="Times New Roman" w:eastAsia="Times New Roman" w:hAnsi="Times New Roman"/>
          <w:sz w:val="28"/>
          <w:szCs w:val="28"/>
          <w:lang w:eastAsia="ru-RU"/>
        </w:rPr>
        <w:t>и предоставлению этих сведений средствам массовой информации для опубликования в связи с их запросами.</w:t>
      </w:r>
    </w:p>
    <w:p w:rsidR="002F5D85" w:rsidRPr="009C099C" w:rsidRDefault="006457A7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официальном сайте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размещаются и средствам массовой информации в связи с их запросами для опубликования предоставляются следующие сведения о доходах, расходах, об имуществе и обязательствах имущественного характера: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перечень объектов недвижимого имущества, принадлежащих </w:t>
      </w:r>
      <w:r w:rsidR="006457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служащему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перечень транспортных средств, принадлежащих на праве собственности </w:t>
      </w:r>
      <w:r w:rsidR="006457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служащему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супруге (супругу) и несовершеннолетним детям, с указанием вида и марки;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декларированный годовой доход </w:t>
      </w:r>
      <w:r w:rsidR="006457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супруги (супруга) и несовершеннолетних детей;</w:t>
      </w:r>
    </w:p>
    <w:p w:rsidR="003F0065" w:rsidRPr="009C099C" w:rsidRDefault="002F5D85" w:rsidP="009C09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</w:t>
      </w:r>
      <w:r w:rsidR="003F0065" w:rsidRPr="009C099C">
        <w:rPr>
          <w:rFonts w:ascii="Times New Roman" w:hAnsi="Times New Roman" w:cs="Times New Roman"/>
          <w:sz w:val="28"/>
          <w:szCs w:val="28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</w:t>
      </w:r>
      <w:r w:rsidR="003F006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 и его супруги (супруга) за три последних года, предшествующих отчетному периоду.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иные сведения (кроме у</w:t>
      </w:r>
      <w:r w:rsidR="00443938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казанных в пункте 2 настоящего П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орядка) о доходах </w:t>
      </w:r>
      <w:r w:rsidR="006457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персональные данные супруги (супруга), детей и иных членов семьи </w:t>
      </w:r>
      <w:r w:rsidR="006457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данные, позволяющие определить место жительства, почтовый адрес, телефон и иные индив</w:t>
      </w:r>
      <w:r w:rsidR="008220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идуальные средства коммуникации </w:t>
      </w:r>
      <w:r w:rsidR="006457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супруги (супруга), детей и иных членов семьи;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данные, позволяющие определить местонахождение объектов недвижимого имущества, принадлежащих </w:t>
      </w:r>
      <w:r w:rsidR="006457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служащему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супруге (супругу), детям, иным членам семьи на праве собственности или находящихся в их пользовании;</w:t>
      </w:r>
    </w:p>
    <w:p w:rsidR="00576BBA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информацию, отнесенную к государственной тайне или являющуюся конфиденциальной в соответствии с законодательством.</w:t>
      </w:r>
    </w:p>
    <w:p w:rsidR="00576BBA" w:rsidRPr="009C099C" w:rsidRDefault="00576BBA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9C099C">
        <w:rPr>
          <w:rFonts w:ascii="Times New Roman" w:hAnsi="Times New Roman" w:cs="Times New Roman"/>
          <w:sz w:val="28"/>
          <w:szCs w:val="28"/>
        </w:rPr>
        <w:t xml:space="preserve">Размещение на официальных сайтах сведений о доходах, расходах, об имуществе и обязательствах имущественного характера, указанных в 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 настоящего Порядка</w:t>
      </w:r>
      <w:r w:rsidR="008220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уполномоченным органом.</w:t>
      </w:r>
    </w:p>
    <w:p w:rsidR="002F5D85" w:rsidRPr="009C099C" w:rsidRDefault="00576BBA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Сведения о доходах, расходах, об имуществе и обязательствах имущественного характера, у</w:t>
      </w:r>
      <w:r w:rsidR="00443938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казанные в пункте 2 настоящего П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орядка, за весь период замещения </w:t>
      </w:r>
      <w:r w:rsidR="00443938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служащим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71B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муниципальной службы, </w:t>
      </w:r>
      <w:r w:rsidR="0031071B" w:rsidRPr="009C099C">
        <w:rPr>
          <w:rFonts w:ascii="Times New Roman" w:hAnsi="Times New Roman" w:cs="Times New Roman"/>
          <w:sz w:val="28"/>
          <w:szCs w:val="28"/>
        </w:rPr>
        <w:t>замещение которой влечет за собой размещение его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несовершеннолетних детей</w:t>
      </w:r>
      <w:r w:rsidR="00EF17A0" w:rsidRPr="009C099C">
        <w:rPr>
          <w:rFonts w:ascii="Times New Roman" w:hAnsi="Times New Roman" w:cs="Times New Roman"/>
          <w:sz w:val="28"/>
          <w:szCs w:val="28"/>
        </w:rPr>
        <w:t>,</w:t>
      </w:r>
      <w:r w:rsidR="0031071B" w:rsidRPr="009C099C">
        <w:rPr>
          <w:rFonts w:ascii="Times New Roman" w:hAnsi="Times New Roman" w:cs="Times New Roman"/>
          <w:sz w:val="28"/>
          <w:szCs w:val="28"/>
        </w:rPr>
        <w:t xml:space="preserve"> 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на официальном сайте</w:t>
      </w:r>
      <w:r w:rsidR="008220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ежегодно обновляются в течение 14 рабочих дней со дня истечения установленного срока для их подачи.</w:t>
      </w:r>
    </w:p>
    <w:p w:rsidR="002F5D85" w:rsidRPr="009C099C" w:rsidRDefault="00576BBA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Размещение на официальных сайтах сведений о доходах, расходах, об имуществе и обязательствах имущественного характера супруг (супругов) и несовершеннолетних детей </w:t>
      </w:r>
      <w:r w:rsidR="00443938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требованиями законодательства Российской Федерации о персональных данных.</w:t>
      </w:r>
    </w:p>
    <w:p w:rsidR="002F5D85" w:rsidRPr="009C099C" w:rsidRDefault="00576BBA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увольнения </w:t>
      </w:r>
      <w:r w:rsidR="00443938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443938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службы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исключаются 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 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официального сайта в течение 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трех рабочих дней со дня увольнения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служащего</w:t>
      </w:r>
      <w:r w:rsidR="002F5D8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Сведения о доходах, расходах, об имуществе и обязательствах имущественного характера, у</w:t>
      </w:r>
      <w:r w:rsidR="00443938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казанные в пункте 2 настоящего П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орядка, представляются средствам массовой информации в связи с их запросами в случае, если запрашиваемые сведения отсутствуют на официальном сайте.</w:t>
      </w:r>
    </w:p>
    <w:p w:rsidR="00443938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443938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орган: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течение трех рабочих дней со дня поступления запроса от сред</w:t>
      </w:r>
      <w:r w:rsidR="008220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массовой информации сообщае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 нем </w:t>
      </w:r>
      <w:r w:rsidR="00443938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служащему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которого поступил запрос;</w:t>
      </w:r>
    </w:p>
    <w:p w:rsidR="002F5D85" w:rsidRPr="009C099C" w:rsidRDefault="002F5D85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течение семи рабочих дней со дня поступления запроса от средства массовой информац</w:t>
      </w:r>
      <w:r w:rsidR="008220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обеспечивае</w:t>
      </w: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предоставление ему сведений о доходах, расходах, об имуществе и обязательствах имущественного характера, у</w:t>
      </w:r>
      <w:r w:rsidR="008220A7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казанных в пункте 2 настоящего П</w:t>
      </w:r>
      <w:bookmarkStart w:id="1" w:name="_GoBack"/>
      <w:bookmarkEnd w:id="1"/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орядка.</w:t>
      </w:r>
      <w:r w:rsidR="009A0D5E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1496" w:rsidRPr="009C099C" w:rsidRDefault="00154554" w:rsidP="009C0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71496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6045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</w:t>
      </w:r>
      <w:r w:rsidR="00E71496" w:rsidRPr="009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2F5D85" w:rsidRPr="009C099C" w:rsidRDefault="002F5D85" w:rsidP="009C09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F5D85" w:rsidRPr="009C099C" w:rsidSect="00B13A4B">
      <w:headerReference w:type="default" r:id="rId9"/>
      <w:headerReference w:type="first" r:id="rId10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69F" w:rsidRDefault="00C1369F" w:rsidP="000D711F">
      <w:pPr>
        <w:spacing w:after="0" w:line="240" w:lineRule="auto"/>
      </w:pPr>
      <w:r>
        <w:separator/>
      </w:r>
    </w:p>
  </w:endnote>
  <w:endnote w:type="continuationSeparator" w:id="1">
    <w:p w:rsidR="00C1369F" w:rsidRDefault="00C1369F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41F" w:rsidRPr="0061441F" w:rsidRDefault="0061441F">
    <w:pPr>
      <w:pStyle w:val="a6"/>
      <w:jc w:val="center"/>
      <w:rPr>
        <w:rFonts w:ascii="Times New Roman" w:hAnsi="Times New Roman" w:cs="Times New Roman"/>
        <w:sz w:val="24"/>
        <w:szCs w:val="24"/>
      </w:rPr>
    </w:pPr>
  </w:p>
  <w:p w:rsidR="0061441F" w:rsidRDefault="0061441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69F" w:rsidRDefault="00C1369F" w:rsidP="000D711F">
      <w:pPr>
        <w:spacing w:after="0" w:line="240" w:lineRule="auto"/>
      </w:pPr>
      <w:r>
        <w:separator/>
      </w:r>
    </w:p>
  </w:footnote>
  <w:footnote w:type="continuationSeparator" w:id="1">
    <w:p w:rsidR="00C1369F" w:rsidRDefault="00C1369F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04B" w:rsidRDefault="00A9704B">
    <w:pPr>
      <w:pStyle w:val="a4"/>
      <w:jc w:val="center"/>
    </w:pPr>
  </w:p>
  <w:p w:rsidR="00A9704B" w:rsidRDefault="00A9704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13402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72EF3" w:rsidRPr="00872EF3" w:rsidRDefault="008C272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72E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72EF3" w:rsidRPr="00872EF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72E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099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72E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72EF3" w:rsidRDefault="00872EF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AD" w:rsidRDefault="002D09A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9A0D5E"/>
    <w:rsid w:val="00007DD1"/>
    <w:rsid w:val="00015B96"/>
    <w:rsid w:val="00046319"/>
    <w:rsid w:val="000D711F"/>
    <w:rsid w:val="0011431E"/>
    <w:rsid w:val="001146CD"/>
    <w:rsid w:val="00145A4D"/>
    <w:rsid w:val="001506A1"/>
    <w:rsid w:val="00154554"/>
    <w:rsid w:val="001642E8"/>
    <w:rsid w:val="0017362E"/>
    <w:rsid w:val="001931D2"/>
    <w:rsid w:val="00201DB2"/>
    <w:rsid w:val="00223C19"/>
    <w:rsid w:val="00231731"/>
    <w:rsid w:val="002814F3"/>
    <w:rsid w:val="002A470F"/>
    <w:rsid w:val="002D09AD"/>
    <w:rsid w:val="002E2DC5"/>
    <w:rsid w:val="002F28F7"/>
    <w:rsid w:val="002F5D85"/>
    <w:rsid w:val="0031071B"/>
    <w:rsid w:val="00373861"/>
    <w:rsid w:val="00385192"/>
    <w:rsid w:val="00386878"/>
    <w:rsid w:val="003F0065"/>
    <w:rsid w:val="003F0AEB"/>
    <w:rsid w:val="004038D2"/>
    <w:rsid w:val="004205E0"/>
    <w:rsid w:val="004422E6"/>
    <w:rsid w:val="00443938"/>
    <w:rsid w:val="00471679"/>
    <w:rsid w:val="00484E98"/>
    <w:rsid w:val="004A33E3"/>
    <w:rsid w:val="004D07A5"/>
    <w:rsid w:val="004E6315"/>
    <w:rsid w:val="0054720A"/>
    <w:rsid w:val="00563645"/>
    <w:rsid w:val="00576BBA"/>
    <w:rsid w:val="0058594E"/>
    <w:rsid w:val="00593B08"/>
    <w:rsid w:val="0061441F"/>
    <w:rsid w:val="00635AC7"/>
    <w:rsid w:val="006457A7"/>
    <w:rsid w:val="00645BD5"/>
    <w:rsid w:val="00652BC8"/>
    <w:rsid w:val="00675B4F"/>
    <w:rsid w:val="006B0E88"/>
    <w:rsid w:val="007121B2"/>
    <w:rsid w:val="007B6107"/>
    <w:rsid w:val="007C4215"/>
    <w:rsid w:val="008009CF"/>
    <w:rsid w:val="00807B5E"/>
    <w:rsid w:val="00815104"/>
    <w:rsid w:val="008220A7"/>
    <w:rsid w:val="00831510"/>
    <w:rsid w:val="00837A46"/>
    <w:rsid w:val="008501C3"/>
    <w:rsid w:val="008530F0"/>
    <w:rsid w:val="00872EF3"/>
    <w:rsid w:val="008C2726"/>
    <w:rsid w:val="008E4ACE"/>
    <w:rsid w:val="008E5589"/>
    <w:rsid w:val="00980BE8"/>
    <w:rsid w:val="009A0D5E"/>
    <w:rsid w:val="009C099C"/>
    <w:rsid w:val="00A07208"/>
    <w:rsid w:val="00A427FE"/>
    <w:rsid w:val="00A9663F"/>
    <w:rsid w:val="00A9704B"/>
    <w:rsid w:val="00AA0FD0"/>
    <w:rsid w:val="00AC02E3"/>
    <w:rsid w:val="00AC23DD"/>
    <w:rsid w:val="00B045D3"/>
    <w:rsid w:val="00B13A4B"/>
    <w:rsid w:val="00B63F8D"/>
    <w:rsid w:val="00B8547C"/>
    <w:rsid w:val="00BC6045"/>
    <w:rsid w:val="00BE1D03"/>
    <w:rsid w:val="00C1369F"/>
    <w:rsid w:val="00CA290D"/>
    <w:rsid w:val="00D07882"/>
    <w:rsid w:val="00D14F5A"/>
    <w:rsid w:val="00D210C0"/>
    <w:rsid w:val="00D23C14"/>
    <w:rsid w:val="00DC38C9"/>
    <w:rsid w:val="00DD7DDE"/>
    <w:rsid w:val="00E14DFA"/>
    <w:rsid w:val="00E47EB2"/>
    <w:rsid w:val="00E644D4"/>
    <w:rsid w:val="00E71496"/>
    <w:rsid w:val="00E74724"/>
    <w:rsid w:val="00E77617"/>
    <w:rsid w:val="00E801AA"/>
    <w:rsid w:val="00ED01CD"/>
    <w:rsid w:val="00EF17A0"/>
    <w:rsid w:val="00F10843"/>
    <w:rsid w:val="00F131EE"/>
    <w:rsid w:val="00F179F0"/>
    <w:rsid w:val="00F41210"/>
    <w:rsid w:val="00F51276"/>
    <w:rsid w:val="00F807B2"/>
    <w:rsid w:val="00F93B22"/>
    <w:rsid w:val="00FB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4A33E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A33E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A33E3"/>
    <w:rPr>
      <w:vertAlign w:val="superscript"/>
    </w:rPr>
  </w:style>
  <w:style w:type="paragraph" w:styleId="ab">
    <w:name w:val="Normal (Web)"/>
    <w:basedOn w:val="a"/>
    <w:uiPriority w:val="99"/>
    <w:unhideWhenUsed/>
    <w:rsid w:val="00547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4720A"/>
    <w:rPr>
      <w:b/>
      <w:bCs/>
    </w:rPr>
  </w:style>
  <w:style w:type="paragraph" w:styleId="ad">
    <w:name w:val="No Spacing"/>
    <w:uiPriority w:val="1"/>
    <w:qFormat/>
    <w:rsid w:val="0054720A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7C421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C4202-6A82-41D6-B68D-832EEAF3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Парфемово</cp:lastModifiedBy>
  <cp:revision>8</cp:revision>
  <cp:lastPrinted>2017-09-28T06:45:00Z</cp:lastPrinted>
  <dcterms:created xsi:type="dcterms:W3CDTF">2018-07-10T03:19:00Z</dcterms:created>
  <dcterms:modified xsi:type="dcterms:W3CDTF">2022-07-05T09:24:00Z</dcterms:modified>
</cp:coreProperties>
</file>